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DA6BF5" w:rsidTr="008A3CA0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04726" w:rsidRPr="00F04726" w:rsidRDefault="007E502A" w:rsidP="00F04726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F04726">
              <w:rPr>
                <w:rFonts w:cs="Arial"/>
                <w:bCs/>
                <w:caps/>
                <w:color w:val="FFFFFF" w:themeColor="background1"/>
                <w:sz w:val="30"/>
              </w:rPr>
              <w:t>DATEN</w:t>
            </w:r>
            <w:r w:rsidR="001819A2">
              <w:rPr>
                <w:rFonts w:cs="Arial"/>
                <w:bCs/>
                <w:caps/>
                <w:color w:val="FFFFFF" w:themeColor="background1"/>
                <w:sz w:val="30"/>
              </w:rPr>
              <w:t>blatt</w:t>
            </w:r>
            <w:r w:rsidR="003E16FD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v3</w:t>
            </w:r>
          </w:p>
          <w:p w:rsidR="00C2371A" w:rsidRDefault="00C2371A" w:rsidP="00C2371A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VHA 4.3.2 </w:t>
            </w:r>
            <w:r>
              <w:rPr>
                <w:rFonts w:cs="Arial"/>
                <w:color w:val="FFFFFF" w:themeColor="background1"/>
                <w:sz w:val="24"/>
              </w:rPr>
              <w:t xml:space="preserve">Investitionen in die 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Infrastruktur </w:t>
            </w:r>
            <w:r>
              <w:rPr>
                <w:rFonts w:cs="Arial"/>
                <w:color w:val="FFFFFF" w:themeColor="background1"/>
                <w:sz w:val="24"/>
              </w:rPr>
              <w:t xml:space="preserve"> </w:t>
            </w:r>
          </w:p>
          <w:p w:rsidR="00F22993" w:rsidRPr="005F1FDD" w:rsidRDefault="00C2371A" w:rsidP="00C2371A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4"/>
              </w:rPr>
              <w:t>für die Entwicklung, Modernisierung und Anpassung der Forstwirtschaft</w:t>
            </w:r>
          </w:p>
        </w:tc>
      </w:tr>
    </w:tbl>
    <w:p w:rsidR="00416A1C" w:rsidRDefault="00416A1C"/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78"/>
        <w:gridCol w:w="9355"/>
      </w:tblGrid>
      <w:tr w:rsidR="00AE2CC8" w:rsidTr="008A3CA0">
        <w:trPr>
          <w:trHeight w:val="312"/>
        </w:trPr>
        <w:tc>
          <w:tcPr>
            <w:tcW w:w="9933" w:type="dxa"/>
            <w:gridSpan w:val="2"/>
            <w:shd w:val="clear" w:color="auto" w:fill="82AB28"/>
            <w:vAlign w:val="center"/>
          </w:tcPr>
          <w:p w:rsidR="00AE2CC8" w:rsidRPr="00132D9E" w:rsidRDefault="00AE2CC8" w:rsidP="00AE2CC8">
            <w:pPr>
              <w:rPr>
                <w:rFonts w:cs="Arial"/>
                <w:b/>
              </w:rPr>
            </w:pPr>
            <w:r w:rsidRPr="00AE2CC8">
              <w:rPr>
                <w:rFonts w:cs="Arial"/>
                <w:b/>
                <w:sz w:val="24"/>
                <w:szCs w:val="24"/>
              </w:rPr>
              <w:t>Evaluierungsdaten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132D9E" w:rsidTr="008A3CA0">
        <w:trPr>
          <w:trHeight w:val="312"/>
        </w:trPr>
        <w:tc>
          <w:tcPr>
            <w:tcW w:w="9933" w:type="dxa"/>
            <w:gridSpan w:val="2"/>
            <w:shd w:val="clear" w:color="auto" w:fill="D9D9D9" w:themeFill="background1" w:themeFillShade="D9"/>
            <w:vAlign w:val="center"/>
          </w:tcPr>
          <w:p w:rsidR="00132D9E" w:rsidRDefault="00132D9E" w:rsidP="00AE2CC8">
            <w:r w:rsidRPr="00132D9E">
              <w:rPr>
                <w:rFonts w:cs="Arial"/>
                <w:b/>
              </w:rPr>
              <w:t>Förderungsgegenstand (Mehrfachnennung möglich)</w:t>
            </w:r>
          </w:p>
        </w:tc>
      </w:tr>
      <w:tr w:rsidR="00132D9E" w:rsidTr="00BE4A54">
        <w:trPr>
          <w:trHeight w:val="312"/>
        </w:trPr>
        <w:sdt>
          <w:sdtPr>
            <w:id w:val="187942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right w:val="nil"/>
                </w:tcBorders>
                <w:vAlign w:val="center"/>
              </w:tcPr>
              <w:p w:rsidR="00132D9E" w:rsidRDefault="00BE4A54" w:rsidP="00BE4A5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tcBorders>
              <w:left w:val="nil"/>
            </w:tcBorders>
            <w:vAlign w:val="center"/>
          </w:tcPr>
          <w:p w:rsidR="00132D9E" w:rsidRDefault="00132D9E" w:rsidP="00BE4A54">
            <w:r>
              <w:t xml:space="preserve">Errichtung von Forststraßen </w:t>
            </w:r>
          </w:p>
        </w:tc>
      </w:tr>
      <w:tr w:rsidR="00132D9E" w:rsidTr="00BE4A54">
        <w:trPr>
          <w:trHeight w:val="312"/>
        </w:trPr>
        <w:tc>
          <w:tcPr>
            <w:tcW w:w="578" w:type="dxa"/>
            <w:tcBorders>
              <w:right w:val="nil"/>
            </w:tcBorders>
            <w:vAlign w:val="center"/>
          </w:tcPr>
          <w:p w:rsidR="00132D9E" w:rsidRDefault="000679D6" w:rsidP="00BE4A54">
            <w:sdt>
              <w:sdtPr>
                <w:id w:val="17705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5" w:type="dxa"/>
            <w:tcBorders>
              <w:left w:val="nil"/>
            </w:tcBorders>
            <w:vAlign w:val="center"/>
          </w:tcPr>
          <w:p w:rsidR="00132D9E" w:rsidRDefault="00132D9E" w:rsidP="00BE4A54">
            <w:r>
              <w:t>Umbau von Forststraßen</w:t>
            </w:r>
          </w:p>
        </w:tc>
      </w:tr>
      <w:tr w:rsidR="00132D9E" w:rsidTr="00BE4A54">
        <w:trPr>
          <w:trHeight w:val="312"/>
        </w:trPr>
        <w:sdt>
          <w:sdtPr>
            <w:id w:val="189692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right w:val="nil"/>
                </w:tcBorders>
                <w:vAlign w:val="center"/>
              </w:tcPr>
              <w:p w:rsidR="00132D9E" w:rsidRDefault="00D5726E" w:rsidP="00BE4A5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tcBorders>
              <w:left w:val="nil"/>
            </w:tcBorders>
            <w:vAlign w:val="center"/>
          </w:tcPr>
          <w:p w:rsidR="00132D9E" w:rsidRDefault="005036F9" w:rsidP="00BE4A54">
            <w:r>
              <w:t>Anlage von Lagerplätzen (ink</w:t>
            </w:r>
            <w:r w:rsidR="00132D9E">
              <w:t xml:space="preserve">l. Nasslagerplätzen und Aufarbeitungsplätzen) </w:t>
            </w:r>
          </w:p>
        </w:tc>
      </w:tr>
    </w:tbl>
    <w:tbl>
      <w:tblPr>
        <w:tblStyle w:val="Tabellenraster"/>
        <w:tblpPr w:leftFromText="141" w:rightFromText="141" w:vertAnchor="text" w:horzAnchor="margin" w:tblpX="-85" w:tblpY="202"/>
        <w:tblW w:w="9923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1275"/>
        <w:gridCol w:w="1134"/>
        <w:gridCol w:w="1134"/>
        <w:gridCol w:w="1276"/>
      </w:tblGrid>
      <w:tr w:rsidR="00AE2CC8" w:rsidRPr="00CE40C6" w:rsidTr="00E7443E">
        <w:trPr>
          <w:trHeight w:hRule="exact" w:val="413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Anzahl der am Vorhaben beteiligten Endbegünstigten</w:t>
            </w:r>
          </w:p>
        </w:tc>
      </w:tr>
      <w:tr w:rsidR="00AE2CC8" w:rsidRPr="00CE40C6" w:rsidTr="00E7443E">
        <w:trPr>
          <w:trHeight w:val="170"/>
        </w:trPr>
        <w:tc>
          <w:tcPr>
            <w:tcW w:w="255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Endbegünstigte</w:t>
            </w:r>
          </w:p>
          <w:p w:rsidR="00AE2CC8" w:rsidRPr="00CE40C6" w:rsidRDefault="00AE2CC8" w:rsidP="008A3CA0">
            <w:pPr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[Anzahl]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spacing w:line="264" w:lineRule="auto"/>
              <w:rPr>
                <w:rFonts w:cs="Arial"/>
                <w:b/>
              </w:rPr>
            </w:pPr>
            <w:r w:rsidRPr="00CE40C6">
              <w:rPr>
                <w:rFonts w:cs="Arial"/>
                <w:b/>
                <w:bCs/>
                <w:color w:val="000000"/>
                <w:lang w:eastAsia="de-AT"/>
              </w:rPr>
              <w:t xml:space="preserve">Betriebsgröße </w:t>
            </w:r>
            <w:r w:rsidRPr="00CE40C6">
              <w:rPr>
                <w:rFonts w:cs="Arial"/>
                <w:bCs/>
                <w:color w:val="000000"/>
                <w:lang w:eastAsia="de-AT"/>
              </w:rPr>
              <w:t>(i.e. Gesamtwaldfläche)</w:t>
            </w:r>
            <w:r w:rsidRPr="00CE40C6">
              <w:rPr>
                <w:rFonts w:cs="Arial"/>
                <w:b/>
                <w:bCs/>
                <w:color w:val="000000"/>
                <w:lang w:eastAsia="de-AT"/>
              </w:rPr>
              <w:t xml:space="preserve"> des Endbegünstigten</w:t>
            </w:r>
          </w:p>
        </w:tc>
      </w:tr>
      <w:tr w:rsidR="00AE2CC8" w:rsidRPr="00CE40C6" w:rsidTr="00E7443E">
        <w:trPr>
          <w:trHeight w:val="312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(keine Waldfläche)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&gt; 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50 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50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 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100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100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200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200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1.000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und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darüber</w:t>
            </w:r>
          </w:p>
        </w:tc>
      </w:tr>
      <w:tr w:rsidR="00AE2CC8" w:rsidRPr="00CE40C6" w:rsidTr="00E7443E">
        <w:trPr>
          <w:trHeight w:val="3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CC8" w:rsidRPr="00CE40C6" w:rsidRDefault="00AE2CC8" w:rsidP="008A3CA0">
            <w:pPr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Privat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</w:tr>
      <w:tr w:rsidR="00AE2CC8" w:rsidRPr="00CE40C6" w:rsidTr="00E7443E">
        <w:trPr>
          <w:trHeight w:val="312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CC8" w:rsidRPr="00CE40C6" w:rsidRDefault="00AE2CC8" w:rsidP="008A3CA0">
            <w:pPr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Öffentlich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</w:tr>
    </w:tbl>
    <w:p w:rsidR="00AE2CC8" w:rsidRPr="00D5726E" w:rsidRDefault="00AE2CC8" w:rsidP="00FA190B">
      <w:pPr>
        <w:rPr>
          <w:sz w:val="24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436"/>
        <w:gridCol w:w="987"/>
        <w:gridCol w:w="2547"/>
        <w:gridCol w:w="283"/>
        <w:gridCol w:w="821"/>
        <w:gridCol w:w="3715"/>
        <w:gridCol w:w="1144"/>
      </w:tblGrid>
      <w:tr w:rsidR="005B0402" w:rsidTr="0048161A">
        <w:trPr>
          <w:trHeight w:val="383"/>
        </w:trPr>
        <w:tc>
          <w:tcPr>
            <w:tcW w:w="9933" w:type="dxa"/>
            <w:gridSpan w:val="7"/>
            <w:shd w:val="clear" w:color="auto" w:fill="D9D9D9" w:themeFill="background1" w:themeFillShade="D9"/>
            <w:vAlign w:val="center"/>
          </w:tcPr>
          <w:p w:rsidR="005B0402" w:rsidRPr="005B0402" w:rsidRDefault="005B0402" w:rsidP="0048161A">
            <w:pPr>
              <w:rPr>
                <w:rFonts w:cs="Arial"/>
                <w:b/>
              </w:rPr>
            </w:pPr>
            <w:r w:rsidRPr="005B0402">
              <w:rPr>
                <w:rFonts w:cs="Arial"/>
                <w:b/>
              </w:rPr>
              <w:t xml:space="preserve">Allgemeine Angaben zu Forststraßen </w:t>
            </w:r>
          </w:p>
        </w:tc>
      </w:tr>
      <w:tr w:rsidR="005B0402" w:rsidTr="0048161A">
        <w:trPr>
          <w:trHeight w:val="312"/>
        </w:trPr>
        <w:tc>
          <w:tcPr>
            <w:tcW w:w="3970" w:type="dxa"/>
            <w:gridSpan w:val="3"/>
            <w:shd w:val="clear" w:color="auto" w:fill="F2F2F2" w:themeFill="background1" w:themeFillShade="F2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  <w:r>
              <w:rPr>
                <w:rFonts w:cs="Arial"/>
              </w:rPr>
              <w:t>Länge Errichtung [</w:t>
            </w:r>
            <w:proofErr w:type="spellStart"/>
            <w:r>
              <w:rPr>
                <w:rFonts w:cs="Arial"/>
              </w:rPr>
              <w:t>lfm</w:t>
            </w:r>
            <w:proofErr w:type="spellEnd"/>
            <w:r>
              <w:rPr>
                <w:rFonts w:cs="Arial"/>
              </w:rPr>
              <w:t>]</w:t>
            </w:r>
          </w:p>
        </w:tc>
        <w:tc>
          <w:tcPr>
            <w:tcW w:w="1104" w:type="dxa"/>
            <w:gridSpan w:val="2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</w:p>
        </w:tc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  <w:r>
              <w:rPr>
                <w:rFonts w:cs="Arial"/>
              </w:rPr>
              <w:t>Länge Umbau [</w:t>
            </w:r>
            <w:proofErr w:type="spellStart"/>
            <w:r>
              <w:rPr>
                <w:rFonts w:cs="Arial"/>
              </w:rPr>
              <w:t>lfm</w:t>
            </w:r>
            <w:proofErr w:type="spellEnd"/>
            <w:r>
              <w:rPr>
                <w:rFonts w:cs="Arial"/>
              </w:rPr>
              <w:t>]</w:t>
            </w:r>
          </w:p>
        </w:tc>
        <w:tc>
          <w:tcPr>
            <w:tcW w:w="1144" w:type="dxa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</w:p>
        </w:tc>
      </w:tr>
      <w:tr w:rsidR="0048161A" w:rsidTr="0048161A">
        <w:trPr>
          <w:trHeight w:val="312"/>
        </w:trPr>
        <w:tc>
          <w:tcPr>
            <w:tcW w:w="3970" w:type="dxa"/>
            <w:gridSpan w:val="3"/>
            <w:shd w:val="clear" w:color="auto" w:fill="F2F2F2" w:themeFill="background1" w:themeFillShade="F2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  <w:r>
              <w:rPr>
                <w:rFonts w:cs="Arial"/>
              </w:rPr>
              <w:t>Anzahl errichteter Wasserstellen [</w:t>
            </w:r>
            <w:proofErr w:type="spellStart"/>
            <w:r>
              <w:rPr>
                <w:rFonts w:cs="Arial"/>
              </w:rPr>
              <w:t>Stk</w:t>
            </w:r>
            <w:proofErr w:type="spellEnd"/>
            <w:r>
              <w:rPr>
                <w:rFonts w:cs="Arial"/>
              </w:rPr>
              <w:t>.]</w:t>
            </w:r>
          </w:p>
        </w:tc>
        <w:tc>
          <w:tcPr>
            <w:tcW w:w="1104" w:type="dxa"/>
            <w:gridSpan w:val="2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</w:p>
        </w:tc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  <w:r>
              <w:rPr>
                <w:rFonts w:cs="Arial"/>
              </w:rPr>
              <w:t>erschlossene Waldfläche [ha]</w:t>
            </w:r>
          </w:p>
        </w:tc>
        <w:tc>
          <w:tcPr>
            <w:tcW w:w="1144" w:type="dxa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</w:p>
        </w:tc>
      </w:tr>
      <w:tr w:rsidR="00BA70CE" w:rsidTr="0048161A">
        <w:trPr>
          <w:trHeight w:val="312"/>
        </w:trPr>
        <w:tc>
          <w:tcPr>
            <w:tcW w:w="9933" w:type="dxa"/>
            <w:gridSpan w:val="7"/>
            <w:shd w:val="clear" w:color="auto" w:fill="D9D9D9" w:themeFill="background1" w:themeFillShade="D9"/>
            <w:vAlign w:val="center"/>
          </w:tcPr>
          <w:p w:rsidR="00BA70CE" w:rsidRPr="00BA70CE" w:rsidRDefault="00BA70CE" w:rsidP="0048161A">
            <w:pPr>
              <w:rPr>
                <w:rFonts w:cs="Arial"/>
                <w:b/>
              </w:rPr>
            </w:pPr>
            <w:r w:rsidRPr="00BA70CE">
              <w:rPr>
                <w:rFonts w:cs="Arial"/>
                <w:b/>
              </w:rPr>
              <w:t xml:space="preserve">Vorrangiges Ziel der Forststraße </w:t>
            </w:r>
            <w:r w:rsidR="0053659E">
              <w:rPr>
                <w:rFonts w:cs="Arial"/>
              </w:rPr>
              <w:t xml:space="preserve"> </w:t>
            </w:r>
            <w:r w:rsidRPr="0053659E">
              <w:rPr>
                <w:rFonts w:cs="Arial"/>
                <w:sz w:val="20"/>
              </w:rPr>
              <w:t xml:space="preserve">keine Mehrfachnennung, nur </w:t>
            </w:r>
            <w:r w:rsidRPr="0053659E">
              <w:rPr>
                <w:rFonts w:cs="Arial"/>
                <w:b/>
                <w:sz w:val="20"/>
              </w:rPr>
              <w:t>ein Ziel als vorrangig</w:t>
            </w:r>
            <w:r w:rsidRPr="0053659E">
              <w:rPr>
                <w:rFonts w:cs="Arial"/>
                <w:sz w:val="20"/>
              </w:rPr>
              <w:t xml:space="preserve"> anzugeben</w:t>
            </w:r>
          </w:p>
        </w:tc>
      </w:tr>
      <w:tr w:rsidR="00BA70CE" w:rsidTr="00232EED">
        <w:trPr>
          <w:trHeight w:val="312"/>
        </w:trPr>
        <w:sdt>
          <w:sdtPr>
            <w:id w:val="-17581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Default="00BA70CE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>Erschließung eines Waldgebietes zur Mobilisierung von Holzvorräten</w:t>
            </w:r>
          </w:p>
        </w:tc>
      </w:tr>
      <w:tr w:rsidR="00BA70CE" w:rsidTr="00232EED">
        <w:trPr>
          <w:trHeight w:val="312"/>
        </w:trPr>
        <w:sdt>
          <w:sdtPr>
            <w:id w:val="-35688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Default="00BA70CE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>Durchführung von Schutzwaldverbesserungs-/-</w:t>
            </w:r>
            <w:proofErr w:type="spellStart"/>
            <w:r w:rsidRPr="00BA70CE">
              <w:rPr>
                <w:rFonts w:cs="Arial"/>
              </w:rPr>
              <w:t>sanierungsmaßnahmen</w:t>
            </w:r>
            <w:proofErr w:type="spellEnd"/>
          </w:p>
        </w:tc>
      </w:tr>
      <w:tr w:rsidR="00BA70CE" w:rsidTr="00232EED">
        <w:trPr>
          <w:trHeight w:val="312"/>
        </w:trPr>
        <w:sdt>
          <w:sdtPr>
            <w:id w:val="11323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Default="00BA70CE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>Erschließung aus Forstschutzgründen</w:t>
            </w:r>
          </w:p>
        </w:tc>
      </w:tr>
      <w:tr w:rsidR="00AA2B6C" w:rsidTr="00C00DA1">
        <w:trPr>
          <w:trHeight w:val="312"/>
        </w:trPr>
        <w:sdt>
          <w:sdtPr>
            <w:id w:val="-170924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AA2B6C" w:rsidRDefault="00AA2B6C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B6C" w:rsidRDefault="00AA2B6C" w:rsidP="00C00DA1">
            <w:pPr>
              <w:rPr>
                <w:rFonts w:cs="Arial"/>
              </w:rPr>
            </w:pPr>
            <w:r w:rsidRPr="00BA70CE">
              <w:rPr>
                <w:rFonts w:cs="Arial"/>
              </w:rPr>
              <w:t>anderes (oben nicht genanntes) Ziel</w:t>
            </w:r>
            <w:r w:rsidR="00C00DA1">
              <w:rPr>
                <w:rFonts w:cs="Arial"/>
              </w:rPr>
              <w:t>:</w:t>
            </w:r>
            <w:r w:rsidRPr="00BA70CE">
              <w:rPr>
                <w:rFonts w:cs="Arial"/>
              </w:rPr>
              <w:t xml:space="preserve"> 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</w:tcBorders>
            <w:vAlign w:val="center"/>
          </w:tcPr>
          <w:p w:rsidR="00AA2B6C" w:rsidRDefault="00AA2B6C" w:rsidP="00AA2B6C">
            <w:pPr>
              <w:rPr>
                <w:rFonts w:cs="Arial"/>
              </w:rPr>
            </w:pPr>
          </w:p>
        </w:tc>
      </w:tr>
      <w:tr w:rsidR="00BA70CE" w:rsidTr="0048161A">
        <w:trPr>
          <w:trHeight w:val="312"/>
        </w:trPr>
        <w:tc>
          <w:tcPr>
            <w:tcW w:w="9933" w:type="dxa"/>
            <w:gridSpan w:val="7"/>
            <w:shd w:val="clear" w:color="auto" w:fill="D9D9D9" w:themeFill="background1" w:themeFillShade="D9"/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  <w:b/>
              </w:rPr>
              <w:t xml:space="preserve">Freiwillige ökologische Begleitmaßnahmen </w:t>
            </w:r>
            <w:r w:rsidR="0053659E">
              <w:rPr>
                <w:rFonts w:cs="Arial"/>
              </w:rPr>
              <w:t xml:space="preserve">(keine Ersatzmaßnahmen) </w:t>
            </w:r>
            <w:r w:rsidRPr="0053659E">
              <w:rPr>
                <w:rFonts w:cs="Arial"/>
                <w:sz w:val="20"/>
              </w:rPr>
              <w:t>Mehrfachnennung mög</w:t>
            </w:r>
            <w:r w:rsidR="0053659E" w:rsidRPr="0053659E">
              <w:rPr>
                <w:rFonts w:cs="Arial"/>
                <w:sz w:val="20"/>
              </w:rPr>
              <w:t>lich</w:t>
            </w:r>
          </w:p>
        </w:tc>
      </w:tr>
      <w:tr w:rsidR="00BA70CE" w:rsidTr="00232EED">
        <w:trPr>
          <w:trHeight w:val="312"/>
        </w:trPr>
        <w:sdt>
          <w:sdtPr>
            <w:id w:val="-21211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BA70CE">
              <w:rPr>
                <w:rFonts w:cs="Arial"/>
              </w:rPr>
              <w:t>eine</w:t>
            </w:r>
          </w:p>
        </w:tc>
      </w:tr>
      <w:tr w:rsidR="00BA70CE" w:rsidTr="00232EED">
        <w:trPr>
          <w:trHeight w:val="312"/>
        </w:trPr>
        <w:sdt>
          <w:sdtPr>
            <w:id w:val="-5876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A70CE">
              <w:rPr>
                <w:rFonts w:cs="Arial"/>
              </w:rPr>
              <w:t>eltene Baumarten, Biotopholz, Bruthöhlenbäume</w:t>
            </w:r>
          </w:p>
        </w:tc>
      </w:tr>
      <w:tr w:rsidR="00BA70CE" w:rsidTr="00232EED">
        <w:trPr>
          <w:trHeight w:val="312"/>
        </w:trPr>
        <w:sdt>
          <w:sdtPr>
            <w:id w:val="92083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 xml:space="preserve">Biotop(e) </w:t>
            </w:r>
          </w:p>
        </w:tc>
      </w:tr>
      <w:tr w:rsidR="00BA70CE" w:rsidTr="00232EED">
        <w:trPr>
          <w:trHeight w:val="312"/>
        </w:trPr>
        <w:sdt>
          <w:sdtPr>
            <w:id w:val="45375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 xml:space="preserve">Waldrandgestaltung </w:t>
            </w:r>
          </w:p>
        </w:tc>
      </w:tr>
      <w:tr w:rsidR="00B60288" w:rsidTr="00C00DA1">
        <w:trPr>
          <w:trHeight w:val="312"/>
        </w:trPr>
        <w:sdt>
          <w:sdtPr>
            <w:id w:val="10227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60288" w:rsidRPr="00527F6F" w:rsidRDefault="00B60288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288" w:rsidRPr="00BA70CE" w:rsidRDefault="00C00DA1" w:rsidP="00C00DA1">
            <w:pPr>
              <w:rPr>
                <w:rFonts w:cs="Arial"/>
              </w:rPr>
            </w:pPr>
            <w:r>
              <w:rPr>
                <w:rFonts w:cs="Arial"/>
              </w:rPr>
              <w:t xml:space="preserve">Andere: </w:t>
            </w:r>
          </w:p>
        </w:tc>
        <w:tc>
          <w:tcPr>
            <w:tcW w:w="8510" w:type="dxa"/>
            <w:gridSpan w:val="5"/>
            <w:tcBorders>
              <w:left w:val="nil"/>
            </w:tcBorders>
            <w:vAlign w:val="center"/>
          </w:tcPr>
          <w:p w:rsidR="00B60288" w:rsidRPr="00BA70CE" w:rsidRDefault="00B60288" w:rsidP="00B60288">
            <w:pPr>
              <w:rPr>
                <w:rFonts w:cs="Arial"/>
              </w:rPr>
            </w:pPr>
          </w:p>
        </w:tc>
      </w:tr>
    </w:tbl>
    <w:p w:rsidR="00AE2CC8" w:rsidRPr="00D5726E" w:rsidRDefault="00AE2CC8" w:rsidP="00FA190B">
      <w:pPr>
        <w:rPr>
          <w:sz w:val="24"/>
        </w:rPr>
      </w:pPr>
    </w:p>
    <w:tbl>
      <w:tblPr>
        <w:tblStyle w:val="Tabellenraster"/>
        <w:tblW w:w="4944" w:type="pct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0"/>
        <w:gridCol w:w="1151"/>
        <w:gridCol w:w="1556"/>
        <w:gridCol w:w="3406"/>
      </w:tblGrid>
      <w:tr w:rsidR="003102E7" w:rsidRPr="00F23C3F" w:rsidTr="00CE712D">
        <w:trPr>
          <w:trHeight w:hRule="exact" w:val="626"/>
        </w:trPr>
        <w:tc>
          <w:tcPr>
            <w:tcW w:w="5000" w:type="pct"/>
            <w:gridSpan w:val="4"/>
            <w:shd w:val="pct12" w:color="auto" w:fill="auto"/>
            <w:vAlign w:val="center"/>
          </w:tcPr>
          <w:p w:rsidR="003102E7" w:rsidRDefault="003102E7" w:rsidP="00B20635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1D5444">
              <w:rPr>
                <w:rFonts w:cs="Arial"/>
                <w:b/>
              </w:rPr>
              <w:t xml:space="preserve">Lage, WEP-Kennzahl  und Objektschutzwirksamkeit der im Rahmen des Projekts </w:t>
            </w:r>
          </w:p>
          <w:p w:rsidR="003102E7" w:rsidRPr="00F23C3F" w:rsidRDefault="003102E7" w:rsidP="00B20635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F81B20" w:rsidRPr="006F4013" w:rsidTr="00F81B20">
        <w:trPr>
          <w:trHeight w:val="816"/>
        </w:trPr>
        <w:tc>
          <w:tcPr>
            <w:tcW w:w="1920" w:type="pct"/>
            <w:shd w:val="clear" w:color="auto" w:fill="F2F2F2" w:themeFill="background1" w:themeFillShade="F2"/>
            <w:vAlign w:val="center"/>
          </w:tcPr>
          <w:p w:rsidR="003102E7" w:rsidRPr="00770DDE" w:rsidRDefault="003102E7" w:rsidP="0066442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0DDE">
              <w:rPr>
                <w:rFonts w:cs="Arial"/>
                <w:b/>
                <w:sz w:val="20"/>
                <w:szCs w:val="20"/>
              </w:rPr>
              <w:t>Lage</w:t>
            </w:r>
            <w:r w:rsidR="00664425" w:rsidRPr="00770DD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70DDE">
              <w:rPr>
                <w:rFonts w:cs="Arial"/>
                <w:b/>
                <w:sz w:val="20"/>
                <w:szCs w:val="20"/>
              </w:rPr>
              <w:t>[politischer</w:t>
            </w:r>
            <w:r w:rsidR="00664425" w:rsidRPr="00770DD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70DDE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784" w:type="pct"/>
            <w:shd w:val="clear" w:color="auto" w:fill="F2F2F2" w:themeFill="background1" w:themeFillShade="F2"/>
            <w:vAlign w:val="center"/>
          </w:tcPr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1716" w:type="pct"/>
            <w:shd w:val="clear" w:color="auto" w:fill="F2F2F2" w:themeFill="background1" w:themeFillShade="F2"/>
            <w:vAlign w:val="center"/>
          </w:tcPr>
          <w:p w:rsidR="003102E7" w:rsidRPr="006F4013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</w:t>
            </w:r>
            <w:r w:rsidRPr="001D5444">
              <w:rPr>
                <w:rFonts w:cs="Arial"/>
                <w:b/>
                <w:sz w:val="20"/>
                <w:szCs w:val="20"/>
              </w:rPr>
              <w:t>e</w:t>
            </w:r>
            <w:r w:rsidRPr="001D5444">
              <w:rPr>
                <w:rFonts w:cs="Arial"/>
                <w:b/>
                <w:sz w:val="20"/>
                <w:szCs w:val="20"/>
              </w:rPr>
              <w:t>schützte Objekte der Klasse III)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FE2887" w:rsidRPr="00463F3B" w:rsidTr="00F81B20">
        <w:trPr>
          <w:trHeight w:val="169"/>
        </w:trPr>
        <w:tc>
          <w:tcPr>
            <w:tcW w:w="1920" w:type="pct"/>
            <w:vMerge w:val="restart"/>
            <w:shd w:val="clear" w:color="auto" w:fill="auto"/>
            <w:vAlign w:val="center"/>
          </w:tcPr>
          <w:p w:rsidR="00FE2887" w:rsidRPr="00463F3B" w:rsidRDefault="00FE2887" w:rsidP="00B206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 w:rsidR="00FE2887" w:rsidRPr="00463F3B" w:rsidRDefault="00FE2887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887" w:rsidRPr="00463F3B" w:rsidTr="00F81B20">
        <w:trPr>
          <w:trHeight w:val="169"/>
        </w:trPr>
        <w:tc>
          <w:tcPr>
            <w:tcW w:w="1920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887" w:rsidRPr="00463F3B" w:rsidTr="00F81B20">
        <w:trPr>
          <w:trHeight w:val="169"/>
        </w:trPr>
        <w:tc>
          <w:tcPr>
            <w:tcW w:w="1920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887" w:rsidRPr="00463F3B" w:rsidTr="00F81B20">
        <w:trPr>
          <w:trHeight w:val="178"/>
        </w:trPr>
        <w:tc>
          <w:tcPr>
            <w:tcW w:w="1920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00051" w:rsidRDefault="00000051"/>
    <w:tbl>
      <w:tblPr>
        <w:tblStyle w:val="Tabellenraster"/>
        <w:tblW w:w="5000" w:type="pct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7"/>
        <w:gridCol w:w="1004"/>
        <w:gridCol w:w="1702"/>
        <w:gridCol w:w="3512"/>
      </w:tblGrid>
      <w:tr w:rsidR="00390346" w:rsidRPr="00463F3B" w:rsidTr="00E133ED">
        <w:trPr>
          <w:trHeight w:val="169"/>
        </w:trPr>
        <w:tc>
          <w:tcPr>
            <w:tcW w:w="19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81114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81114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81114">
        <w:trPr>
          <w:trHeight w:val="94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E133ED">
        <w:trPr>
          <w:trHeight w:val="169"/>
        </w:trPr>
        <w:tc>
          <w:tcPr>
            <w:tcW w:w="19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92D06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92D06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92D06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8296D" w:rsidRDefault="0048296D" w:rsidP="00FA19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843"/>
      </w:tblGrid>
      <w:tr w:rsidR="0048296D" w:rsidTr="00983EE2">
        <w:trPr>
          <w:trHeight w:val="3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48296D" w:rsidRDefault="0048296D" w:rsidP="00983EE2">
            <w:pPr>
              <w:tabs>
                <w:tab w:val="left" w:pos="284"/>
              </w:tabs>
            </w:pPr>
            <w:r w:rsidRPr="0048296D">
              <w:rPr>
                <w:rFonts w:cs="Arial"/>
                <w:b/>
              </w:rPr>
              <w:t>Angaben zu Lagerplätzen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D258B9">
            <w:pPr>
              <w:rPr>
                <w:b/>
              </w:rPr>
            </w:pPr>
            <w:r w:rsidRPr="000260F5">
              <w:rPr>
                <w:b/>
              </w:rPr>
              <w:t>Lage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[politischer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Bezirk]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983EE2">
            <w:pPr>
              <w:rPr>
                <w:b/>
              </w:rPr>
            </w:pPr>
            <w:r w:rsidRPr="000260F5">
              <w:rPr>
                <w:b/>
              </w:rPr>
              <w:t>Größe [ha]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983EE2">
            <w:pPr>
              <w:rPr>
                <w:b/>
              </w:rPr>
            </w:pPr>
            <w:r w:rsidRPr="000260F5">
              <w:rPr>
                <w:b/>
              </w:rPr>
              <w:t>Kapazität [</w:t>
            </w:r>
            <w:proofErr w:type="spellStart"/>
            <w:r w:rsidRPr="000260F5">
              <w:rPr>
                <w:b/>
              </w:rPr>
              <w:t>Efm</w:t>
            </w:r>
            <w:proofErr w:type="spellEnd"/>
            <w:r w:rsidRPr="000260F5">
              <w:rPr>
                <w:b/>
              </w:rPr>
              <w:t>]</w:t>
            </w:r>
          </w:p>
        </w:tc>
      </w:tr>
      <w:tr w:rsidR="000260F5" w:rsidTr="00CC775C">
        <w:trPr>
          <w:trHeight w:val="312"/>
        </w:trPr>
        <w:tc>
          <w:tcPr>
            <w:tcW w:w="6771" w:type="dxa"/>
            <w:vAlign w:val="center"/>
          </w:tcPr>
          <w:p w:rsidR="000260F5" w:rsidRDefault="000260F5" w:rsidP="00CF261B"/>
        </w:tc>
        <w:tc>
          <w:tcPr>
            <w:tcW w:w="1417" w:type="dxa"/>
          </w:tcPr>
          <w:p w:rsidR="000260F5" w:rsidRDefault="000260F5" w:rsidP="00CF261B"/>
        </w:tc>
        <w:tc>
          <w:tcPr>
            <w:tcW w:w="1843" w:type="dxa"/>
          </w:tcPr>
          <w:p w:rsidR="000260F5" w:rsidRDefault="000260F5" w:rsidP="00CF261B"/>
        </w:tc>
      </w:tr>
      <w:tr w:rsidR="00AC346C" w:rsidTr="008B7415">
        <w:trPr>
          <w:trHeight w:val="312"/>
        </w:trPr>
        <w:tc>
          <w:tcPr>
            <w:tcW w:w="6771" w:type="dxa"/>
            <w:vAlign w:val="center"/>
          </w:tcPr>
          <w:p w:rsidR="00AC346C" w:rsidRDefault="00AC346C" w:rsidP="008B7415"/>
        </w:tc>
        <w:tc>
          <w:tcPr>
            <w:tcW w:w="1417" w:type="dxa"/>
          </w:tcPr>
          <w:p w:rsidR="00AC346C" w:rsidRDefault="00AC346C" w:rsidP="008B7415"/>
        </w:tc>
        <w:tc>
          <w:tcPr>
            <w:tcW w:w="1843" w:type="dxa"/>
          </w:tcPr>
          <w:p w:rsidR="00AC346C" w:rsidRDefault="00AC346C" w:rsidP="008B7415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983EE2" w:rsidTr="00CF261B">
        <w:trPr>
          <w:trHeight w:val="3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983EE2" w:rsidRDefault="00983EE2" w:rsidP="00CF261B">
            <w:pPr>
              <w:tabs>
                <w:tab w:val="left" w:pos="284"/>
              </w:tabs>
            </w:pPr>
            <w:r w:rsidRPr="0048296D">
              <w:rPr>
                <w:rFonts w:cs="Arial"/>
                <w:b/>
              </w:rPr>
              <w:t xml:space="preserve">Angaben zu </w:t>
            </w:r>
            <w:r>
              <w:rPr>
                <w:rFonts w:cs="Arial"/>
                <w:b/>
              </w:rPr>
              <w:t>Nasslagerplätzen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D258B9">
            <w:pPr>
              <w:rPr>
                <w:b/>
              </w:rPr>
            </w:pPr>
            <w:r w:rsidRPr="000260F5">
              <w:rPr>
                <w:b/>
              </w:rPr>
              <w:t>Lage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[politischer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Bezirk]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Größe [ha]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Kapazität [</w:t>
            </w:r>
            <w:proofErr w:type="spellStart"/>
            <w:r w:rsidRPr="000260F5">
              <w:rPr>
                <w:b/>
              </w:rPr>
              <w:t>Efm</w:t>
            </w:r>
            <w:proofErr w:type="spellEnd"/>
            <w:r w:rsidRPr="000260F5">
              <w:rPr>
                <w:b/>
              </w:rPr>
              <w:t>]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CF261B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CF261B"/>
        </w:tc>
      </w:tr>
      <w:tr w:rsidR="00AC346C" w:rsidTr="008B7415">
        <w:trPr>
          <w:trHeight w:val="312"/>
        </w:trPr>
        <w:tc>
          <w:tcPr>
            <w:tcW w:w="6771" w:type="dxa"/>
            <w:vAlign w:val="center"/>
          </w:tcPr>
          <w:p w:rsidR="00AC346C" w:rsidRDefault="00AC346C" w:rsidP="008B7415"/>
        </w:tc>
        <w:tc>
          <w:tcPr>
            <w:tcW w:w="1417" w:type="dxa"/>
          </w:tcPr>
          <w:p w:rsidR="00AC346C" w:rsidRDefault="00AC346C" w:rsidP="008B7415"/>
        </w:tc>
        <w:tc>
          <w:tcPr>
            <w:tcW w:w="1843" w:type="dxa"/>
          </w:tcPr>
          <w:p w:rsidR="00AC346C" w:rsidRDefault="00AC346C" w:rsidP="008B7415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CF261B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CF261B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CF261B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CF261B"/>
        </w:tc>
      </w:tr>
      <w:tr w:rsidR="00983EE2" w:rsidTr="00CF261B">
        <w:trPr>
          <w:trHeight w:val="3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983EE2" w:rsidRDefault="00983EE2" w:rsidP="00983EE2">
            <w:pPr>
              <w:tabs>
                <w:tab w:val="left" w:pos="284"/>
              </w:tabs>
            </w:pPr>
            <w:r w:rsidRPr="0048296D">
              <w:rPr>
                <w:rFonts w:cs="Arial"/>
                <w:b/>
              </w:rPr>
              <w:t xml:space="preserve">Angaben zu </w:t>
            </w:r>
            <w:r>
              <w:rPr>
                <w:rFonts w:cs="Arial"/>
                <w:b/>
              </w:rPr>
              <w:t>Aufarbeitungsplätzen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D258B9">
            <w:pPr>
              <w:rPr>
                <w:b/>
              </w:rPr>
            </w:pPr>
            <w:r w:rsidRPr="000260F5">
              <w:rPr>
                <w:b/>
              </w:rPr>
              <w:t>Lage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[politischer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Bezirk]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Größe [ha]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Kapazität [</w:t>
            </w:r>
            <w:proofErr w:type="spellStart"/>
            <w:r w:rsidRPr="000260F5">
              <w:rPr>
                <w:b/>
              </w:rPr>
              <w:t>Efm</w:t>
            </w:r>
            <w:proofErr w:type="spellEnd"/>
            <w:r w:rsidRPr="000260F5">
              <w:rPr>
                <w:b/>
              </w:rPr>
              <w:t>]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AC346C" w:rsidTr="008B7415">
        <w:trPr>
          <w:trHeight w:val="312"/>
        </w:trPr>
        <w:tc>
          <w:tcPr>
            <w:tcW w:w="6771" w:type="dxa"/>
            <w:vAlign w:val="center"/>
          </w:tcPr>
          <w:p w:rsidR="00AC346C" w:rsidRDefault="00AC346C" w:rsidP="008B7415"/>
        </w:tc>
        <w:tc>
          <w:tcPr>
            <w:tcW w:w="1417" w:type="dxa"/>
          </w:tcPr>
          <w:p w:rsidR="00AC346C" w:rsidRDefault="00AC346C" w:rsidP="008B7415"/>
        </w:tc>
        <w:tc>
          <w:tcPr>
            <w:tcW w:w="1843" w:type="dxa"/>
          </w:tcPr>
          <w:p w:rsidR="00AC346C" w:rsidRDefault="00AC346C" w:rsidP="008B7415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</w:tbl>
    <w:p w:rsidR="0048296D" w:rsidRDefault="0048296D" w:rsidP="00FA190B"/>
    <w:p w:rsidR="0048296D" w:rsidRDefault="0048296D" w:rsidP="00FA190B"/>
    <w:p w:rsidR="00710AD6" w:rsidRDefault="00710AD6" w:rsidP="00FA190B"/>
    <w:p w:rsidR="00710AD6" w:rsidRPr="00710AD6" w:rsidRDefault="007A3744" w:rsidP="00710AD6">
      <w:pPr>
        <w:rPr>
          <w:b/>
          <w:sz w:val="18"/>
          <w:szCs w:val="16"/>
        </w:rPr>
      </w:pPr>
      <w:r w:rsidRPr="00710AD6">
        <w:rPr>
          <w:b/>
          <w:sz w:val="18"/>
          <w:szCs w:val="16"/>
        </w:rPr>
        <w:t>Anmerkungen</w:t>
      </w:r>
      <w:r w:rsidR="00710AD6" w:rsidRPr="00710AD6">
        <w:rPr>
          <w:b/>
          <w:sz w:val="18"/>
          <w:szCs w:val="16"/>
        </w:rPr>
        <w:t xml:space="preserve"> zur Tabelle „Lage, WEP-Kennzahl  und Objektschutzwirksamkeit der im Rahmen des Projekts </w:t>
      </w:r>
    </w:p>
    <w:p w:rsidR="007A3744" w:rsidRPr="00710AD6" w:rsidRDefault="00710AD6" w:rsidP="00710AD6">
      <w:pPr>
        <w:rPr>
          <w:b/>
          <w:sz w:val="18"/>
          <w:szCs w:val="16"/>
        </w:rPr>
      </w:pPr>
      <w:r w:rsidRPr="00710AD6">
        <w:rPr>
          <w:b/>
          <w:sz w:val="18"/>
          <w:szCs w:val="16"/>
        </w:rPr>
        <w:t xml:space="preserve">bearbeiteten Waldfläche“ </w:t>
      </w:r>
      <w:r w:rsidR="007A3744" w:rsidRPr="00710AD6">
        <w:rPr>
          <w:b/>
          <w:sz w:val="18"/>
          <w:szCs w:val="16"/>
        </w:rPr>
        <w:t>:</w:t>
      </w:r>
    </w:p>
    <w:p w:rsidR="00710AD6" w:rsidRDefault="00710AD6" w:rsidP="00710AD6">
      <w:pPr>
        <w:spacing w:line="276" w:lineRule="auto"/>
        <w:rPr>
          <w:sz w:val="18"/>
          <w:szCs w:val="16"/>
        </w:rPr>
      </w:pPr>
    </w:p>
    <w:p w:rsidR="007A3744" w:rsidRPr="00710AD6" w:rsidRDefault="007A3744" w:rsidP="00710AD6">
      <w:pPr>
        <w:spacing w:line="276" w:lineRule="auto"/>
        <w:rPr>
          <w:sz w:val="18"/>
          <w:szCs w:val="16"/>
        </w:rPr>
      </w:pPr>
      <w:r w:rsidRPr="00710AD6">
        <w:rPr>
          <w:sz w:val="18"/>
          <w:szCs w:val="16"/>
        </w:rPr>
        <w:t>Durch das Projekt erschlossene Waldfläche: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 xml:space="preserve">WEP-Kennzahl: Auflistung der 3stelligen WEP-Kennzahlen lt. WEP-Richtlinie 2012 für jeden </w:t>
      </w:r>
      <w:proofErr w:type="spellStart"/>
      <w:r w:rsidRPr="007A3744">
        <w:rPr>
          <w:sz w:val="18"/>
          <w:szCs w:val="16"/>
        </w:rPr>
        <w:t>polit</w:t>
      </w:r>
      <w:proofErr w:type="spellEnd"/>
      <w:r w:rsidRPr="007A3744">
        <w:rPr>
          <w:sz w:val="18"/>
          <w:szCs w:val="16"/>
        </w:rPr>
        <w:t>.</w:t>
      </w:r>
      <w:r>
        <w:rPr>
          <w:sz w:val="18"/>
          <w:szCs w:val="16"/>
        </w:rPr>
        <w:t xml:space="preserve"> Bezirk, in dem</w:t>
      </w:r>
      <w:r w:rsidRPr="007A3744">
        <w:rPr>
          <w:sz w:val="18"/>
          <w:szCs w:val="16"/>
        </w:rPr>
        <w:t xml:space="preserve"> die durch das geförderte Projekt erschlossene Waldfläche liegt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>Anteil der erschlossenen Waldfläche: Verteilung der durch das geförderte Projekt erschlossenen Waldfläche auf die einzelnen WEP-Kennzahlen in den politischen Bezirken, in denen die erschlossene Waldfläche liegt; Angabe in % je WEP-Kennzahl je politischer Bezirk; die Summe (100%) entspricht der durch das geförderte Projekt erschlossenen Waldfläche</w:t>
      </w:r>
    </w:p>
    <w:p w:rsidR="007A3744" w:rsidRPr="00710AD6" w:rsidRDefault="007A3744" w:rsidP="00710AD6">
      <w:pPr>
        <w:spacing w:line="276" w:lineRule="auto"/>
        <w:rPr>
          <w:sz w:val="18"/>
          <w:szCs w:val="16"/>
        </w:rPr>
      </w:pPr>
      <w:r w:rsidRPr="00710AD6">
        <w:rPr>
          <w:sz w:val="18"/>
          <w:szCs w:val="16"/>
        </w:rPr>
        <w:t>Objektschutzwirksamkeit: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>Anteil der erschlossenen Waldfläche mit Objektschutzwirksamkeit: Angabe in % (Schätzwert) der durch das geförde</w:t>
      </w:r>
      <w:r w:rsidRPr="007A3744">
        <w:rPr>
          <w:sz w:val="18"/>
          <w:szCs w:val="16"/>
        </w:rPr>
        <w:t>r</w:t>
      </w:r>
      <w:r w:rsidRPr="007A3744">
        <w:rPr>
          <w:sz w:val="18"/>
          <w:szCs w:val="16"/>
        </w:rPr>
        <w:t>te Projekt erschlossenen Waldfläche je politischer Bezirk in Hinblick auf geschützte Objekte der Klasse III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>Objekte der Klasse III (hohe Wertigkeit) lt. WEP-Richtlinie 2012: öffentliche Straßen, Eisenbahnanlagen, Siedlungen, Orte, Weiler, Einzelgebäude, Industrie- u. Gewerbegebäude, Kirchen, Klöster, Schlösser, Kasernen, Campingplätze, Sport-, Freizeit- und Liftanlagen, sowie vergleichbare Objekte</w:t>
      </w:r>
    </w:p>
    <w:p w:rsidR="007A3744" w:rsidRPr="007A3744" w:rsidRDefault="007A3744" w:rsidP="007A3744">
      <w:pPr>
        <w:pStyle w:val="Listenabsatz"/>
        <w:ind w:left="0"/>
        <w:rPr>
          <w:sz w:val="20"/>
          <w:szCs w:val="18"/>
        </w:rPr>
      </w:pPr>
    </w:p>
    <w:sectPr w:rsidR="007A3744" w:rsidRPr="007A3744" w:rsidSect="000268A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D8" w:rsidRDefault="00201FD8" w:rsidP="00DA6BF5">
      <w:r>
        <w:separator/>
      </w:r>
    </w:p>
  </w:endnote>
  <w:endnote w:type="continuationSeparator" w:id="0">
    <w:p w:rsidR="00201FD8" w:rsidRDefault="00201FD8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8" w:rsidRPr="00107873" w:rsidRDefault="00373EAD" w:rsidP="006F5775">
    <w:pPr>
      <w:pStyle w:val="Fuzeile"/>
      <w:tabs>
        <w:tab w:val="clear" w:pos="9072"/>
        <w:tab w:val="right" w:pos="9866"/>
      </w:tabs>
      <w:ind w:left="-56"/>
    </w:pPr>
    <w:r>
      <w:rPr>
        <w:sz w:val="18"/>
        <w:szCs w:val="16"/>
      </w:rPr>
      <w:t xml:space="preserve">Evaluierungsdatenblatt VHA 4.3.2  v2  </w:t>
    </w:r>
    <w:r w:rsidRPr="00683AC6">
      <w:rPr>
        <w:sz w:val="18"/>
        <w:szCs w:val="16"/>
      </w:rPr>
      <w:t xml:space="preserve">   </w:t>
    </w:r>
    <w:r>
      <w:rPr>
        <w:sz w:val="18"/>
        <w:szCs w:val="16"/>
      </w:rPr>
      <w:t>02</w:t>
    </w:r>
    <w:r w:rsidRPr="00683AC6">
      <w:rPr>
        <w:sz w:val="18"/>
        <w:szCs w:val="16"/>
      </w:rPr>
      <w:t>.0</w:t>
    </w:r>
    <w:r>
      <w:rPr>
        <w:sz w:val="18"/>
        <w:szCs w:val="16"/>
      </w:rPr>
      <w:t>6</w:t>
    </w:r>
    <w:r w:rsidRPr="00683AC6">
      <w:rPr>
        <w:sz w:val="18"/>
        <w:szCs w:val="16"/>
      </w:rPr>
      <w:t>.2017</w:t>
    </w:r>
    <w:r w:rsidRPr="00770E31">
      <w:rPr>
        <w:sz w:val="16"/>
        <w:szCs w:val="16"/>
      </w:rPr>
      <w:tab/>
    </w:r>
    <w:r w:rsidR="00201FD8" w:rsidRPr="00770E31">
      <w:rPr>
        <w:sz w:val="16"/>
        <w:szCs w:val="16"/>
      </w:rPr>
      <w:tab/>
    </w:r>
    <w:r w:rsidR="00201FD8" w:rsidRPr="0096117D">
      <w:rPr>
        <w:sz w:val="16"/>
        <w:szCs w:val="16"/>
        <w:lang w:val="de-DE"/>
      </w:rPr>
      <w:t xml:space="preserve">Seite </w:t>
    </w:r>
    <w:r w:rsidR="00201FD8" w:rsidRPr="0096117D">
      <w:rPr>
        <w:b/>
        <w:sz w:val="16"/>
        <w:szCs w:val="16"/>
      </w:rPr>
      <w:fldChar w:fldCharType="begin"/>
    </w:r>
    <w:r w:rsidR="00201FD8" w:rsidRPr="0096117D">
      <w:rPr>
        <w:b/>
        <w:sz w:val="16"/>
        <w:szCs w:val="16"/>
      </w:rPr>
      <w:instrText>PAGE  \* Arabic  \* MERGEFORMAT</w:instrText>
    </w:r>
    <w:r w:rsidR="00201FD8" w:rsidRPr="0096117D">
      <w:rPr>
        <w:b/>
        <w:sz w:val="16"/>
        <w:szCs w:val="16"/>
      </w:rPr>
      <w:fldChar w:fldCharType="separate"/>
    </w:r>
    <w:r w:rsidR="000679D6">
      <w:rPr>
        <w:b/>
        <w:noProof/>
        <w:sz w:val="16"/>
        <w:szCs w:val="16"/>
      </w:rPr>
      <w:t>1</w:t>
    </w:r>
    <w:r w:rsidR="00201FD8" w:rsidRPr="0096117D">
      <w:rPr>
        <w:b/>
        <w:sz w:val="16"/>
        <w:szCs w:val="16"/>
      </w:rPr>
      <w:fldChar w:fldCharType="end"/>
    </w:r>
    <w:r w:rsidR="00201FD8" w:rsidRPr="0096117D">
      <w:rPr>
        <w:sz w:val="16"/>
        <w:szCs w:val="16"/>
        <w:lang w:val="de-DE"/>
      </w:rPr>
      <w:t xml:space="preserve"> von </w:t>
    </w:r>
    <w:r w:rsidR="00201FD8" w:rsidRPr="0096117D">
      <w:rPr>
        <w:b/>
        <w:sz w:val="16"/>
        <w:szCs w:val="16"/>
      </w:rPr>
      <w:fldChar w:fldCharType="begin"/>
    </w:r>
    <w:r w:rsidR="00201FD8" w:rsidRPr="0096117D">
      <w:rPr>
        <w:b/>
        <w:sz w:val="16"/>
        <w:szCs w:val="16"/>
      </w:rPr>
      <w:instrText>NUMPAGES  \* Arabic  \* MERGEFORMAT</w:instrText>
    </w:r>
    <w:r w:rsidR="00201FD8" w:rsidRPr="0096117D">
      <w:rPr>
        <w:b/>
        <w:sz w:val="16"/>
        <w:szCs w:val="16"/>
      </w:rPr>
      <w:fldChar w:fldCharType="separate"/>
    </w:r>
    <w:r w:rsidR="000679D6">
      <w:rPr>
        <w:b/>
        <w:noProof/>
        <w:sz w:val="16"/>
        <w:szCs w:val="16"/>
      </w:rPr>
      <w:t>2</w:t>
    </w:r>
    <w:r w:rsidR="00201FD8" w:rsidRPr="0096117D">
      <w:rPr>
        <w:b/>
        <w:noProof/>
        <w:sz w:val="16"/>
        <w:szCs w:val="16"/>
        <w:lang w:val="de-DE"/>
      </w:rPr>
      <w:fldChar w:fldCharType="end"/>
    </w:r>
    <w:r w:rsidR="00201FD8"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8" w:rsidRPr="00622093" w:rsidRDefault="00201FD8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D8" w:rsidRDefault="00201FD8" w:rsidP="00DA6BF5">
      <w:r>
        <w:separator/>
      </w:r>
    </w:p>
  </w:footnote>
  <w:footnote w:type="continuationSeparator" w:id="0">
    <w:p w:rsidR="00201FD8" w:rsidRDefault="00201FD8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496B8E" w:rsidRPr="00770E31" w:rsidTr="00CF261B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496B8E" w:rsidRPr="0004424C" w:rsidRDefault="00496B8E" w:rsidP="00CF261B">
          <w:pPr>
            <w:tabs>
              <w:tab w:val="left" w:pos="4565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496B8E" w:rsidRPr="0004424C" w:rsidRDefault="00496B8E" w:rsidP="00CF261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  <w:tr w:rsidR="00496B8E" w:rsidRPr="00770E31" w:rsidTr="00CF261B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496B8E" w:rsidRPr="00835CCB" w:rsidRDefault="00496B8E" w:rsidP="00CF261B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496B8E" w:rsidRPr="00835CCB" w:rsidRDefault="00496B8E" w:rsidP="00CF261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201FD8" w:rsidRDefault="00201FD8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201FD8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201FD8" w:rsidRPr="00854F6B" w:rsidRDefault="00201FD8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201FD8" w:rsidRPr="00854F6B" w:rsidRDefault="00201FD8" w:rsidP="00D602E8"/>
      </w:tc>
      <w:tc>
        <w:tcPr>
          <w:tcW w:w="2519" w:type="dxa"/>
          <w:noWrap/>
        </w:tcPr>
        <w:p w:rsidR="00201FD8" w:rsidRPr="00854F6B" w:rsidRDefault="00201FD8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201FD8" w:rsidRPr="00854F6B" w:rsidRDefault="00201FD8" w:rsidP="00D602E8"/>
      </w:tc>
    </w:tr>
  </w:tbl>
  <w:p w:rsidR="00201FD8" w:rsidRDefault="00201F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3DF3"/>
    <w:multiLevelType w:val="hybridMultilevel"/>
    <w:tmpl w:val="CDAE40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82A8F"/>
    <w:multiLevelType w:val="hybridMultilevel"/>
    <w:tmpl w:val="BD82BE5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EEFF8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84660"/>
    <w:multiLevelType w:val="hybridMultilevel"/>
    <w:tmpl w:val="EC46C3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77C20"/>
    <w:multiLevelType w:val="hybridMultilevel"/>
    <w:tmpl w:val="51CC5F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3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6"/>
  </w:num>
  <w:num w:numId="11">
    <w:abstractNumId w:val="3"/>
  </w:num>
  <w:num w:numId="12">
    <w:abstractNumId w:val="6"/>
  </w:num>
  <w:num w:numId="13">
    <w:abstractNumId w:val="3"/>
  </w:num>
  <w:num w:numId="14">
    <w:abstractNumId w:val="6"/>
  </w:num>
  <w:num w:numId="15">
    <w:abstractNumId w:val="6"/>
  </w:num>
  <w:num w:numId="16">
    <w:abstractNumId w:val="3"/>
  </w:num>
  <w:num w:numId="17">
    <w:abstractNumId w:val="3"/>
  </w:num>
  <w:num w:numId="18">
    <w:abstractNumId w:val="6"/>
  </w:num>
  <w:num w:numId="19">
    <w:abstractNumId w:val="6"/>
  </w:num>
  <w:num w:numId="20">
    <w:abstractNumId w:val="3"/>
  </w:num>
  <w:num w:numId="21">
    <w:abstractNumId w:val="0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0051"/>
    <w:rsid w:val="00004F6C"/>
    <w:rsid w:val="00006A4E"/>
    <w:rsid w:val="000132E9"/>
    <w:rsid w:val="000149EA"/>
    <w:rsid w:val="00015BC7"/>
    <w:rsid w:val="0002280A"/>
    <w:rsid w:val="00022E38"/>
    <w:rsid w:val="00025121"/>
    <w:rsid w:val="000260F5"/>
    <w:rsid w:val="000268A5"/>
    <w:rsid w:val="0003223C"/>
    <w:rsid w:val="00045399"/>
    <w:rsid w:val="000453CB"/>
    <w:rsid w:val="00054F14"/>
    <w:rsid w:val="0005655A"/>
    <w:rsid w:val="00056D65"/>
    <w:rsid w:val="000679D6"/>
    <w:rsid w:val="00067C1C"/>
    <w:rsid w:val="00071809"/>
    <w:rsid w:val="0007180D"/>
    <w:rsid w:val="000743CD"/>
    <w:rsid w:val="000832FC"/>
    <w:rsid w:val="000873BF"/>
    <w:rsid w:val="000875D1"/>
    <w:rsid w:val="00091A8C"/>
    <w:rsid w:val="0009358F"/>
    <w:rsid w:val="00094284"/>
    <w:rsid w:val="000963CD"/>
    <w:rsid w:val="0009795F"/>
    <w:rsid w:val="000A6681"/>
    <w:rsid w:val="000A74B6"/>
    <w:rsid w:val="000B2681"/>
    <w:rsid w:val="000B2C42"/>
    <w:rsid w:val="000B46BE"/>
    <w:rsid w:val="000C5E28"/>
    <w:rsid w:val="000D69E5"/>
    <w:rsid w:val="000E11A5"/>
    <w:rsid w:val="000E60FE"/>
    <w:rsid w:val="000F4B54"/>
    <w:rsid w:val="000F5C10"/>
    <w:rsid w:val="000F66F5"/>
    <w:rsid w:val="00107873"/>
    <w:rsid w:val="0011118F"/>
    <w:rsid w:val="0011297D"/>
    <w:rsid w:val="00120886"/>
    <w:rsid w:val="00123D13"/>
    <w:rsid w:val="0012746D"/>
    <w:rsid w:val="00132D9E"/>
    <w:rsid w:val="001365D2"/>
    <w:rsid w:val="00151488"/>
    <w:rsid w:val="001523DE"/>
    <w:rsid w:val="00156120"/>
    <w:rsid w:val="00166CB3"/>
    <w:rsid w:val="00173746"/>
    <w:rsid w:val="001819A2"/>
    <w:rsid w:val="00183196"/>
    <w:rsid w:val="001909F9"/>
    <w:rsid w:val="00191BAF"/>
    <w:rsid w:val="00192FD2"/>
    <w:rsid w:val="001A464D"/>
    <w:rsid w:val="001A6144"/>
    <w:rsid w:val="001B15E6"/>
    <w:rsid w:val="001B1F89"/>
    <w:rsid w:val="001B3461"/>
    <w:rsid w:val="001C2A8B"/>
    <w:rsid w:val="001C5215"/>
    <w:rsid w:val="001C7A3A"/>
    <w:rsid w:val="001D18F4"/>
    <w:rsid w:val="001E13FA"/>
    <w:rsid w:val="001E5397"/>
    <w:rsid w:val="001F7EAC"/>
    <w:rsid w:val="002009E1"/>
    <w:rsid w:val="00201FD8"/>
    <w:rsid w:val="00203403"/>
    <w:rsid w:val="00206455"/>
    <w:rsid w:val="0021341A"/>
    <w:rsid w:val="0022048F"/>
    <w:rsid w:val="00224723"/>
    <w:rsid w:val="00226E1F"/>
    <w:rsid w:val="00232EED"/>
    <w:rsid w:val="002345EE"/>
    <w:rsid w:val="0023483B"/>
    <w:rsid w:val="0023673E"/>
    <w:rsid w:val="00242479"/>
    <w:rsid w:val="00251CD6"/>
    <w:rsid w:val="002523FC"/>
    <w:rsid w:val="0025248F"/>
    <w:rsid w:val="00253891"/>
    <w:rsid w:val="00267E43"/>
    <w:rsid w:val="002755BE"/>
    <w:rsid w:val="00277DEA"/>
    <w:rsid w:val="00280398"/>
    <w:rsid w:val="00280CFA"/>
    <w:rsid w:val="00285808"/>
    <w:rsid w:val="002879C8"/>
    <w:rsid w:val="002A2A02"/>
    <w:rsid w:val="002A41E0"/>
    <w:rsid w:val="002B5253"/>
    <w:rsid w:val="002C40E8"/>
    <w:rsid w:val="002C51A6"/>
    <w:rsid w:val="002C7C09"/>
    <w:rsid w:val="002D0D7D"/>
    <w:rsid w:val="002D6DE3"/>
    <w:rsid w:val="002D7ED0"/>
    <w:rsid w:val="002E0370"/>
    <w:rsid w:val="002E3759"/>
    <w:rsid w:val="002F24A1"/>
    <w:rsid w:val="002F7362"/>
    <w:rsid w:val="0030275B"/>
    <w:rsid w:val="00307830"/>
    <w:rsid w:val="003100D7"/>
    <w:rsid w:val="003102E7"/>
    <w:rsid w:val="003108BB"/>
    <w:rsid w:val="00311E67"/>
    <w:rsid w:val="00313166"/>
    <w:rsid w:val="003173CE"/>
    <w:rsid w:val="00321584"/>
    <w:rsid w:val="003256CC"/>
    <w:rsid w:val="0032580F"/>
    <w:rsid w:val="00326D6E"/>
    <w:rsid w:val="00331BEB"/>
    <w:rsid w:val="00335587"/>
    <w:rsid w:val="00344D34"/>
    <w:rsid w:val="00345C7E"/>
    <w:rsid w:val="003606E8"/>
    <w:rsid w:val="003639A4"/>
    <w:rsid w:val="00365B6B"/>
    <w:rsid w:val="0036671A"/>
    <w:rsid w:val="00373EAD"/>
    <w:rsid w:val="00374717"/>
    <w:rsid w:val="00376110"/>
    <w:rsid w:val="0037670E"/>
    <w:rsid w:val="00377F00"/>
    <w:rsid w:val="003828BB"/>
    <w:rsid w:val="00383B19"/>
    <w:rsid w:val="0038521E"/>
    <w:rsid w:val="00385391"/>
    <w:rsid w:val="00385534"/>
    <w:rsid w:val="00390346"/>
    <w:rsid w:val="003911BF"/>
    <w:rsid w:val="003948D8"/>
    <w:rsid w:val="00394F65"/>
    <w:rsid w:val="0039736A"/>
    <w:rsid w:val="003A59B3"/>
    <w:rsid w:val="003A7940"/>
    <w:rsid w:val="003B2C03"/>
    <w:rsid w:val="003B3A7F"/>
    <w:rsid w:val="003B6808"/>
    <w:rsid w:val="003C2952"/>
    <w:rsid w:val="003C3371"/>
    <w:rsid w:val="003C5500"/>
    <w:rsid w:val="003C5EA7"/>
    <w:rsid w:val="003D1C32"/>
    <w:rsid w:val="003E00D1"/>
    <w:rsid w:val="003E16FD"/>
    <w:rsid w:val="003E4276"/>
    <w:rsid w:val="003E5BA9"/>
    <w:rsid w:val="003E6F5E"/>
    <w:rsid w:val="003F2A1B"/>
    <w:rsid w:val="003F3C61"/>
    <w:rsid w:val="003F501F"/>
    <w:rsid w:val="00403A28"/>
    <w:rsid w:val="00404C1D"/>
    <w:rsid w:val="00405570"/>
    <w:rsid w:val="00405C7C"/>
    <w:rsid w:val="00407637"/>
    <w:rsid w:val="00416A1C"/>
    <w:rsid w:val="0043280D"/>
    <w:rsid w:val="004370B5"/>
    <w:rsid w:val="00437479"/>
    <w:rsid w:val="00441F9D"/>
    <w:rsid w:val="00446CFD"/>
    <w:rsid w:val="00450ED8"/>
    <w:rsid w:val="00453B8C"/>
    <w:rsid w:val="00457A19"/>
    <w:rsid w:val="00475A0A"/>
    <w:rsid w:val="00476F9F"/>
    <w:rsid w:val="0048161A"/>
    <w:rsid w:val="0048296D"/>
    <w:rsid w:val="00483E33"/>
    <w:rsid w:val="00484D3E"/>
    <w:rsid w:val="00485C3A"/>
    <w:rsid w:val="00486C49"/>
    <w:rsid w:val="00491C2A"/>
    <w:rsid w:val="00494F34"/>
    <w:rsid w:val="00494FE4"/>
    <w:rsid w:val="00496B8E"/>
    <w:rsid w:val="004A64A5"/>
    <w:rsid w:val="004B2896"/>
    <w:rsid w:val="004B34CE"/>
    <w:rsid w:val="004B4F05"/>
    <w:rsid w:val="004B6003"/>
    <w:rsid w:val="004B7349"/>
    <w:rsid w:val="004C0A25"/>
    <w:rsid w:val="004C1ED2"/>
    <w:rsid w:val="004C4DB0"/>
    <w:rsid w:val="004C66E4"/>
    <w:rsid w:val="004D0F1F"/>
    <w:rsid w:val="004D259C"/>
    <w:rsid w:val="004D37AF"/>
    <w:rsid w:val="004D3BF3"/>
    <w:rsid w:val="004D568F"/>
    <w:rsid w:val="004E1A16"/>
    <w:rsid w:val="004E43B7"/>
    <w:rsid w:val="004F1F1D"/>
    <w:rsid w:val="004F2E45"/>
    <w:rsid w:val="004F6DD0"/>
    <w:rsid w:val="004F77A3"/>
    <w:rsid w:val="005036F9"/>
    <w:rsid w:val="00504BAB"/>
    <w:rsid w:val="005058AE"/>
    <w:rsid w:val="00517064"/>
    <w:rsid w:val="00520F3E"/>
    <w:rsid w:val="0052549D"/>
    <w:rsid w:val="005270E1"/>
    <w:rsid w:val="00527F6F"/>
    <w:rsid w:val="005328F2"/>
    <w:rsid w:val="00533DB2"/>
    <w:rsid w:val="005363C4"/>
    <w:rsid w:val="0053659E"/>
    <w:rsid w:val="00540CFF"/>
    <w:rsid w:val="005414FE"/>
    <w:rsid w:val="005420D0"/>
    <w:rsid w:val="005522E9"/>
    <w:rsid w:val="005532A4"/>
    <w:rsid w:val="0056010D"/>
    <w:rsid w:val="00563639"/>
    <w:rsid w:val="005823F0"/>
    <w:rsid w:val="005846B6"/>
    <w:rsid w:val="0058616D"/>
    <w:rsid w:val="00586A71"/>
    <w:rsid w:val="005922A7"/>
    <w:rsid w:val="005940FB"/>
    <w:rsid w:val="005A5F8D"/>
    <w:rsid w:val="005B0402"/>
    <w:rsid w:val="005B2B98"/>
    <w:rsid w:val="005B62A1"/>
    <w:rsid w:val="005B7676"/>
    <w:rsid w:val="005C000F"/>
    <w:rsid w:val="005C0C18"/>
    <w:rsid w:val="005C54CF"/>
    <w:rsid w:val="005E4E9D"/>
    <w:rsid w:val="005E6C28"/>
    <w:rsid w:val="005F062D"/>
    <w:rsid w:val="005F1FDD"/>
    <w:rsid w:val="006029C2"/>
    <w:rsid w:val="0060747C"/>
    <w:rsid w:val="00616B3D"/>
    <w:rsid w:val="00621689"/>
    <w:rsid w:val="00622093"/>
    <w:rsid w:val="00622593"/>
    <w:rsid w:val="00624A18"/>
    <w:rsid w:val="0062614C"/>
    <w:rsid w:val="00636DDE"/>
    <w:rsid w:val="0064029C"/>
    <w:rsid w:val="00643550"/>
    <w:rsid w:val="006508C7"/>
    <w:rsid w:val="00652F4E"/>
    <w:rsid w:val="00656166"/>
    <w:rsid w:val="00657195"/>
    <w:rsid w:val="00661B08"/>
    <w:rsid w:val="00663998"/>
    <w:rsid w:val="00664425"/>
    <w:rsid w:val="00672BDB"/>
    <w:rsid w:val="00672DAD"/>
    <w:rsid w:val="00672EA1"/>
    <w:rsid w:val="00673FAD"/>
    <w:rsid w:val="00676021"/>
    <w:rsid w:val="00683DD5"/>
    <w:rsid w:val="006920EC"/>
    <w:rsid w:val="00692311"/>
    <w:rsid w:val="00695883"/>
    <w:rsid w:val="006A702F"/>
    <w:rsid w:val="006A7D11"/>
    <w:rsid w:val="006B1798"/>
    <w:rsid w:val="006C2541"/>
    <w:rsid w:val="006C36EF"/>
    <w:rsid w:val="006C3C44"/>
    <w:rsid w:val="006D01B8"/>
    <w:rsid w:val="006D3092"/>
    <w:rsid w:val="006E35AE"/>
    <w:rsid w:val="006E4368"/>
    <w:rsid w:val="006F0D4C"/>
    <w:rsid w:val="006F1F5A"/>
    <w:rsid w:val="006F2309"/>
    <w:rsid w:val="006F532E"/>
    <w:rsid w:val="006F5775"/>
    <w:rsid w:val="006F60A8"/>
    <w:rsid w:val="00701DB5"/>
    <w:rsid w:val="0070570F"/>
    <w:rsid w:val="007062E8"/>
    <w:rsid w:val="00707707"/>
    <w:rsid w:val="007105D2"/>
    <w:rsid w:val="00710AD6"/>
    <w:rsid w:val="007110F8"/>
    <w:rsid w:val="0072085B"/>
    <w:rsid w:val="0072293D"/>
    <w:rsid w:val="007270A2"/>
    <w:rsid w:val="00732C23"/>
    <w:rsid w:val="00734C42"/>
    <w:rsid w:val="00735F2C"/>
    <w:rsid w:val="0073733F"/>
    <w:rsid w:val="007437AC"/>
    <w:rsid w:val="00745C68"/>
    <w:rsid w:val="00747FE7"/>
    <w:rsid w:val="00752025"/>
    <w:rsid w:val="00763990"/>
    <w:rsid w:val="0076697F"/>
    <w:rsid w:val="00770DDE"/>
    <w:rsid w:val="00770E31"/>
    <w:rsid w:val="00771002"/>
    <w:rsid w:val="007802BE"/>
    <w:rsid w:val="0078145B"/>
    <w:rsid w:val="007827C2"/>
    <w:rsid w:val="0078294F"/>
    <w:rsid w:val="00782F5B"/>
    <w:rsid w:val="007831BF"/>
    <w:rsid w:val="00795639"/>
    <w:rsid w:val="007A3744"/>
    <w:rsid w:val="007A7EA7"/>
    <w:rsid w:val="007B02A4"/>
    <w:rsid w:val="007B0CF9"/>
    <w:rsid w:val="007B5A23"/>
    <w:rsid w:val="007B60C8"/>
    <w:rsid w:val="007B78B6"/>
    <w:rsid w:val="007C252B"/>
    <w:rsid w:val="007C6CFC"/>
    <w:rsid w:val="007C7BDC"/>
    <w:rsid w:val="007D26FD"/>
    <w:rsid w:val="007D3FE7"/>
    <w:rsid w:val="007D554D"/>
    <w:rsid w:val="007D74D1"/>
    <w:rsid w:val="007E1093"/>
    <w:rsid w:val="007E1487"/>
    <w:rsid w:val="007E502A"/>
    <w:rsid w:val="007E5B14"/>
    <w:rsid w:val="007F062A"/>
    <w:rsid w:val="007F09C6"/>
    <w:rsid w:val="007F446D"/>
    <w:rsid w:val="007F6F4C"/>
    <w:rsid w:val="0080105C"/>
    <w:rsid w:val="00803055"/>
    <w:rsid w:val="00811AD9"/>
    <w:rsid w:val="00811B7A"/>
    <w:rsid w:val="00813376"/>
    <w:rsid w:val="00820579"/>
    <w:rsid w:val="00821F6E"/>
    <w:rsid w:val="008236E7"/>
    <w:rsid w:val="00824887"/>
    <w:rsid w:val="00826B25"/>
    <w:rsid w:val="00827ADE"/>
    <w:rsid w:val="008305BC"/>
    <w:rsid w:val="008349B0"/>
    <w:rsid w:val="00840FCE"/>
    <w:rsid w:val="0084196D"/>
    <w:rsid w:val="00843FCC"/>
    <w:rsid w:val="00844158"/>
    <w:rsid w:val="0084516F"/>
    <w:rsid w:val="00845650"/>
    <w:rsid w:val="0084776A"/>
    <w:rsid w:val="00847A44"/>
    <w:rsid w:val="00855D98"/>
    <w:rsid w:val="00856197"/>
    <w:rsid w:val="0085684B"/>
    <w:rsid w:val="008616DC"/>
    <w:rsid w:val="00861D30"/>
    <w:rsid w:val="0086400B"/>
    <w:rsid w:val="00864F0E"/>
    <w:rsid w:val="0086649C"/>
    <w:rsid w:val="00867DB4"/>
    <w:rsid w:val="0087462D"/>
    <w:rsid w:val="00885016"/>
    <w:rsid w:val="00891A13"/>
    <w:rsid w:val="00896680"/>
    <w:rsid w:val="00896806"/>
    <w:rsid w:val="008A3CA0"/>
    <w:rsid w:val="008A4492"/>
    <w:rsid w:val="008A45FE"/>
    <w:rsid w:val="008A6F27"/>
    <w:rsid w:val="008A71BC"/>
    <w:rsid w:val="008B543D"/>
    <w:rsid w:val="008C220A"/>
    <w:rsid w:val="008C79BD"/>
    <w:rsid w:val="008D414A"/>
    <w:rsid w:val="008E3331"/>
    <w:rsid w:val="008F3491"/>
    <w:rsid w:val="00901933"/>
    <w:rsid w:val="009038A4"/>
    <w:rsid w:val="009124F4"/>
    <w:rsid w:val="0091480C"/>
    <w:rsid w:val="00915472"/>
    <w:rsid w:val="00916D4F"/>
    <w:rsid w:val="009178E0"/>
    <w:rsid w:val="00922B5B"/>
    <w:rsid w:val="00923B84"/>
    <w:rsid w:val="0092476E"/>
    <w:rsid w:val="00932966"/>
    <w:rsid w:val="00933AB3"/>
    <w:rsid w:val="00935319"/>
    <w:rsid w:val="0093690E"/>
    <w:rsid w:val="00946955"/>
    <w:rsid w:val="00955585"/>
    <w:rsid w:val="00956B32"/>
    <w:rsid w:val="00957A4E"/>
    <w:rsid w:val="0096117D"/>
    <w:rsid w:val="009706F3"/>
    <w:rsid w:val="009728B6"/>
    <w:rsid w:val="00981B95"/>
    <w:rsid w:val="00983EE2"/>
    <w:rsid w:val="00986990"/>
    <w:rsid w:val="0098725E"/>
    <w:rsid w:val="009909AA"/>
    <w:rsid w:val="00996D44"/>
    <w:rsid w:val="00996FAA"/>
    <w:rsid w:val="009A0B30"/>
    <w:rsid w:val="009A7E55"/>
    <w:rsid w:val="009B0527"/>
    <w:rsid w:val="009B301A"/>
    <w:rsid w:val="009B531B"/>
    <w:rsid w:val="009C025C"/>
    <w:rsid w:val="009C6D42"/>
    <w:rsid w:val="009D1D86"/>
    <w:rsid w:val="009D23B2"/>
    <w:rsid w:val="009D39DC"/>
    <w:rsid w:val="009D479B"/>
    <w:rsid w:val="009D6D92"/>
    <w:rsid w:val="009D71CF"/>
    <w:rsid w:val="009D7BC0"/>
    <w:rsid w:val="009E11A7"/>
    <w:rsid w:val="009E5301"/>
    <w:rsid w:val="009F05ED"/>
    <w:rsid w:val="009F0B64"/>
    <w:rsid w:val="009F1A5C"/>
    <w:rsid w:val="009F281B"/>
    <w:rsid w:val="009F2A5E"/>
    <w:rsid w:val="009F4778"/>
    <w:rsid w:val="009F6958"/>
    <w:rsid w:val="009F6EB1"/>
    <w:rsid w:val="00A02DD2"/>
    <w:rsid w:val="00A05029"/>
    <w:rsid w:val="00A05C78"/>
    <w:rsid w:val="00A1134B"/>
    <w:rsid w:val="00A145AB"/>
    <w:rsid w:val="00A16FDD"/>
    <w:rsid w:val="00A1706A"/>
    <w:rsid w:val="00A21FDD"/>
    <w:rsid w:val="00A3393F"/>
    <w:rsid w:val="00A37B0D"/>
    <w:rsid w:val="00A423CE"/>
    <w:rsid w:val="00A43B26"/>
    <w:rsid w:val="00A44D52"/>
    <w:rsid w:val="00A519F8"/>
    <w:rsid w:val="00A51FF1"/>
    <w:rsid w:val="00A5332F"/>
    <w:rsid w:val="00A655AE"/>
    <w:rsid w:val="00A6657C"/>
    <w:rsid w:val="00A6660E"/>
    <w:rsid w:val="00A72532"/>
    <w:rsid w:val="00A738C3"/>
    <w:rsid w:val="00A74CDF"/>
    <w:rsid w:val="00A75463"/>
    <w:rsid w:val="00A8412C"/>
    <w:rsid w:val="00A863CF"/>
    <w:rsid w:val="00A91E20"/>
    <w:rsid w:val="00A9310D"/>
    <w:rsid w:val="00A9471D"/>
    <w:rsid w:val="00A95576"/>
    <w:rsid w:val="00A97742"/>
    <w:rsid w:val="00AA1073"/>
    <w:rsid w:val="00AA2B6C"/>
    <w:rsid w:val="00AA456A"/>
    <w:rsid w:val="00AA69F0"/>
    <w:rsid w:val="00AA6D63"/>
    <w:rsid w:val="00AC1C96"/>
    <w:rsid w:val="00AC346C"/>
    <w:rsid w:val="00AC3495"/>
    <w:rsid w:val="00AD752B"/>
    <w:rsid w:val="00AE206E"/>
    <w:rsid w:val="00AE2CC8"/>
    <w:rsid w:val="00AF43DE"/>
    <w:rsid w:val="00AF4EF4"/>
    <w:rsid w:val="00AF5178"/>
    <w:rsid w:val="00B02FB3"/>
    <w:rsid w:val="00B12525"/>
    <w:rsid w:val="00B147AC"/>
    <w:rsid w:val="00B154C0"/>
    <w:rsid w:val="00B16E6B"/>
    <w:rsid w:val="00B20A93"/>
    <w:rsid w:val="00B215BF"/>
    <w:rsid w:val="00B23FF3"/>
    <w:rsid w:val="00B242F7"/>
    <w:rsid w:val="00B24E9F"/>
    <w:rsid w:val="00B351E8"/>
    <w:rsid w:val="00B52E7C"/>
    <w:rsid w:val="00B577D8"/>
    <w:rsid w:val="00B60288"/>
    <w:rsid w:val="00B63AC1"/>
    <w:rsid w:val="00B642CB"/>
    <w:rsid w:val="00B65513"/>
    <w:rsid w:val="00B71F3E"/>
    <w:rsid w:val="00B7347C"/>
    <w:rsid w:val="00B80ED7"/>
    <w:rsid w:val="00B82E11"/>
    <w:rsid w:val="00B871E3"/>
    <w:rsid w:val="00BA0071"/>
    <w:rsid w:val="00BA05CD"/>
    <w:rsid w:val="00BA2E58"/>
    <w:rsid w:val="00BA31D1"/>
    <w:rsid w:val="00BA418B"/>
    <w:rsid w:val="00BA70CE"/>
    <w:rsid w:val="00BC32C9"/>
    <w:rsid w:val="00BC5722"/>
    <w:rsid w:val="00BC6823"/>
    <w:rsid w:val="00BD06F9"/>
    <w:rsid w:val="00BE4A54"/>
    <w:rsid w:val="00BF27DD"/>
    <w:rsid w:val="00BF6F83"/>
    <w:rsid w:val="00C00DA1"/>
    <w:rsid w:val="00C042E3"/>
    <w:rsid w:val="00C118D8"/>
    <w:rsid w:val="00C21E65"/>
    <w:rsid w:val="00C22179"/>
    <w:rsid w:val="00C2266A"/>
    <w:rsid w:val="00C2371A"/>
    <w:rsid w:val="00C277B4"/>
    <w:rsid w:val="00C4519D"/>
    <w:rsid w:val="00C542A7"/>
    <w:rsid w:val="00C55CDB"/>
    <w:rsid w:val="00C55E86"/>
    <w:rsid w:val="00C67582"/>
    <w:rsid w:val="00C8287B"/>
    <w:rsid w:val="00C867BE"/>
    <w:rsid w:val="00C87EE3"/>
    <w:rsid w:val="00C941A0"/>
    <w:rsid w:val="00CA3A4C"/>
    <w:rsid w:val="00CA6073"/>
    <w:rsid w:val="00CA6BC4"/>
    <w:rsid w:val="00CC03EA"/>
    <w:rsid w:val="00CC775C"/>
    <w:rsid w:val="00CD047E"/>
    <w:rsid w:val="00CD151A"/>
    <w:rsid w:val="00CE1C00"/>
    <w:rsid w:val="00CE2C56"/>
    <w:rsid w:val="00CE712D"/>
    <w:rsid w:val="00CF1328"/>
    <w:rsid w:val="00CF3CA3"/>
    <w:rsid w:val="00CF61D8"/>
    <w:rsid w:val="00D004B6"/>
    <w:rsid w:val="00D01479"/>
    <w:rsid w:val="00D01565"/>
    <w:rsid w:val="00D06DCD"/>
    <w:rsid w:val="00D129DB"/>
    <w:rsid w:val="00D150F9"/>
    <w:rsid w:val="00D258B9"/>
    <w:rsid w:val="00D2761D"/>
    <w:rsid w:val="00D36439"/>
    <w:rsid w:val="00D3686E"/>
    <w:rsid w:val="00D3752B"/>
    <w:rsid w:val="00D41F60"/>
    <w:rsid w:val="00D44F85"/>
    <w:rsid w:val="00D4506A"/>
    <w:rsid w:val="00D50179"/>
    <w:rsid w:val="00D50231"/>
    <w:rsid w:val="00D51C0E"/>
    <w:rsid w:val="00D52F23"/>
    <w:rsid w:val="00D538C4"/>
    <w:rsid w:val="00D5726E"/>
    <w:rsid w:val="00D602E8"/>
    <w:rsid w:val="00D634F8"/>
    <w:rsid w:val="00D66E46"/>
    <w:rsid w:val="00D76F35"/>
    <w:rsid w:val="00D869E1"/>
    <w:rsid w:val="00D86D0F"/>
    <w:rsid w:val="00D9097D"/>
    <w:rsid w:val="00D977CE"/>
    <w:rsid w:val="00DA6BF5"/>
    <w:rsid w:val="00DB6D83"/>
    <w:rsid w:val="00DB74B9"/>
    <w:rsid w:val="00DB7783"/>
    <w:rsid w:val="00DC54EF"/>
    <w:rsid w:val="00DD259E"/>
    <w:rsid w:val="00DD2AD5"/>
    <w:rsid w:val="00DD43ED"/>
    <w:rsid w:val="00DE04E0"/>
    <w:rsid w:val="00DE0866"/>
    <w:rsid w:val="00DE38EF"/>
    <w:rsid w:val="00DE5640"/>
    <w:rsid w:val="00DE5EFC"/>
    <w:rsid w:val="00DE60EB"/>
    <w:rsid w:val="00DF002F"/>
    <w:rsid w:val="00DF1060"/>
    <w:rsid w:val="00DF3113"/>
    <w:rsid w:val="00DF39B4"/>
    <w:rsid w:val="00DF3ABD"/>
    <w:rsid w:val="00E00AEB"/>
    <w:rsid w:val="00E01294"/>
    <w:rsid w:val="00E03076"/>
    <w:rsid w:val="00E050A7"/>
    <w:rsid w:val="00E133ED"/>
    <w:rsid w:val="00E17E4D"/>
    <w:rsid w:val="00E21FE4"/>
    <w:rsid w:val="00E22585"/>
    <w:rsid w:val="00E328E4"/>
    <w:rsid w:val="00E36EC8"/>
    <w:rsid w:val="00E36F31"/>
    <w:rsid w:val="00E37CA3"/>
    <w:rsid w:val="00E418B6"/>
    <w:rsid w:val="00E42F46"/>
    <w:rsid w:val="00E438A3"/>
    <w:rsid w:val="00E4788C"/>
    <w:rsid w:val="00E52ADF"/>
    <w:rsid w:val="00E64AA1"/>
    <w:rsid w:val="00E7306A"/>
    <w:rsid w:val="00E73A68"/>
    <w:rsid w:val="00E7443E"/>
    <w:rsid w:val="00E82177"/>
    <w:rsid w:val="00E83059"/>
    <w:rsid w:val="00E90A56"/>
    <w:rsid w:val="00E92971"/>
    <w:rsid w:val="00E946B7"/>
    <w:rsid w:val="00E96194"/>
    <w:rsid w:val="00E9738E"/>
    <w:rsid w:val="00EA31AC"/>
    <w:rsid w:val="00EA4443"/>
    <w:rsid w:val="00EB196E"/>
    <w:rsid w:val="00EB3FBF"/>
    <w:rsid w:val="00EC0F14"/>
    <w:rsid w:val="00EC0F7E"/>
    <w:rsid w:val="00EC4941"/>
    <w:rsid w:val="00EC5429"/>
    <w:rsid w:val="00EC699A"/>
    <w:rsid w:val="00ED42EF"/>
    <w:rsid w:val="00ED577E"/>
    <w:rsid w:val="00ED72BE"/>
    <w:rsid w:val="00EE1101"/>
    <w:rsid w:val="00EE217A"/>
    <w:rsid w:val="00EF2213"/>
    <w:rsid w:val="00EF349F"/>
    <w:rsid w:val="00EF62CE"/>
    <w:rsid w:val="00F03A1C"/>
    <w:rsid w:val="00F04726"/>
    <w:rsid w:val="00F139AD"/>
    <w:rsid w:val="00F141F0"/>
    <w:rsid w:val="00F143DD"/>
    <w:rsid w:val="00F148A2"/>
    <w:rsid w:val="00F171D0"/>
    <w:rsid w:val="00F175F9"/>
    <w:rsid w:val="00F17973"/>
    <w:rsid w:val="00F22993"/>
    <w:rsid w:val="00F2698F"/>
    <w:rsid w:val="00F2726B"/>
    <w:rsid w:val="00F32AD9"/>
    <w:rsid w:val="00F3629E"/>
    <w:rsid w:val="00F36639"/>
    <w:rsid w:val="00F377ED"/>
    <w:rsid w:val="00F37AB1"/>
    <w:rsid w:val="00F436C9"/>
    <w:rsid w:val="00F55171"/>
    <w:rsid w:val="00F56719"/>
    <w:rsid w:val="00F60715"/>
    <w:rsid w:val="00F64E39"/>
    <w:rsid w:val="00F7342E"/>
    <w:rsid w:val="00F745C5"/>
    <w:rsid w:val="00F761D9"/>
    <w:rsid w:val="00F76454"/>
    <w:rsid w:val="00F81B20"/>
    <w:rsid w:val="00F825FE"/>
    <w:rsid w:val="00F930AE"/>
    <w:rsid w:val="00F93452"/>
    <w:rsid w:val="00F95A15"/>
    <w:rsid w:val="00FA062F"/>
    <w:rsid w:val="00FA0C2A"/>
    <w:rsid w:val="00FA190B"/>
    <w:rsid w:val="00FA2C47"/>
    <w:rsid w:val="00FA3B8A"/>
    <w:rsid w:val="00FB03F2"/>
    <w:rsid w:val="00FC52FD"/>
    <w:rsid w:val="00FD1C16"/>
    <w:rsid w:val="00FD231A"/>
    <w:rsid w:val="00FD3E5B"/>
    <w:rsid w:val="00FD507A"/>
    <w:rsid w:val="00FD666A"/>
    <w:rsid w:val="00FD67C6"/>
    <w:rsid w:val="00FE2887"/>
    <w:rsid w:val="00FE69B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1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1A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11A7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49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1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1A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11A7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49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001C-FEEF-4CB6-9E56-88FDBA88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DC9B69B1.dotm</Template>
  <TotalTime>0</TotalTime>
  <Pages>2</Pages>
  <Words>443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Leitgeb Andreas</cp:lastModifiedBy>
  <cp:revision>2</cp:revision>
  <cp:lastPrinted>2017-06-01T15:12:00Z</cp:lastPrinted>
  <dcterms:created xsi:type="dcterms:W3CDTF">2018-02-08T11:31:00Z</dcterms:created>
  <dcterms:modified xsi:type="dcterms:W3CDTF">2018-02-08T11:31:00Z</dcterms:modified>
</cp:coreProperties>
</file>